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96" w:rsidRDefault="00795A96" w:rsidP="00795A96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625" cy="72644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A96" w:rsidRDefault="00795A96" w:rsidP="00795A96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795A96" w:rsidRDefault="00795A96" w:rsidP="00795A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795A96" w:rsidRDefault="00795A96" w:rsidP="00795A9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795A96" w:rsidTr="00795A96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A96" w:rsidRDefault="00795A96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10.02.2022</w:t>
            </w:r>
          </w:p>
        </w:tc>
        <w:tc>
          <w:tcPr>
            <w:tcW w:w="5645" w:type="dxa"/>
            <w:hideMark/>
          </w:tcPr>
          <w:p w:rsidR="00795A96" w:rsidRDefault="0079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A96" w:rsidRDefault="0079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795A96" w:rsidRDefault="00795A96" w:rsidP="00795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  Вахруши</w:t>
      </w:r>
    </w:p>
    <w:p w:rsidR="00795A96" w:rsidRDefault="00795A96" w:rsidP="00795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95A96" w:rsidRDefault="00795A96" w:rsidP="00795A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 муниципальную программу «</w:t>
      </w:r>
      <w:r>
        <w:rPr>
          <w:rFonts w:ascii="Times New Roman" w:hAnsi="Times New Roman" w:cs="Times New Roman"/>
          <w:b/>
          <w:sz w:val="28"/>
          <w:szCs w:val="28"/>
        </w:rPr>
        <w:t>Развитие транспортной инфраструктуры в Вахрушевском городском поселении» на 2021- 2026 годы</w:t>
      </w:r>
    </w:p>
    <w:p w:rsidR="00795A96" w:rsidRDefault="00795A96" w:rsidP="00795A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795A96" w:rsidRDefault="00795A96" w:rsidP="00795A9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795A96" w:rsidRDefault="00795A96" w:rsidP="00795A9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Внести изменения в муниципальную программу  «</w:t>
      </w:r>
      <w:r>
        <w:rPr>
          <w:rFonts w:ascii="Times New Roman" w:hAnsi="Times New Roman" w:cs="Times New Roman"/>
          <w:sz w:val="28"/>
          <w:szCs w:val="28"/>
        </w:rPr>
        <w:t>Развитие транспортной инфраструктуры в Вахрушевском городском поселении» на 2021- 2026 годы, утвержденную постановлением администрации Вахрушевского городского поселения от 07.12.2020 №  234:</w:t>
      </w:r>
    </w:p>
    <w:p w:rsidR="00795A96" w:rsidRDefault="00795A96" w:rsidP="00795A9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95A96" w:rsidTr="00795A9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программы составляет 32818,8 тыс. рублей, в том числе по источникам финансирования:</w:t>
            </w:r>
          </w:p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 9259 тыс. рублей</w:t>
            </w:r>
          </w:p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 – 850 тыс. руб.</w:t>
            </w:r>
          </w:p>
          <w:p w:rsidR="00795A96" w:rsidRDefault="00795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местного бюджета – 22709,8 тыс. рублей.  </w:t>
            </w:r>
          </w:p>
        </w:tc>
      </w:tr>
    </w:tbl>
    <w:p w:rsidR="00795A96" w:rsidRDefault="00795A96" w:rsidP="00795A9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5A96" w:rsidRDefault="00795A96" w:rsidP="00795A9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Приложение № 1 к муниципальной программе изложить в следующей редакции. Прилагается.</w:t>
      </w:r>
    </w:p>
    <w:p w:rsidR="00795A96" w:rsidRDefault="00795A96" w:rsidP="00795A9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следующей редакции. Прилагается.</w:t>
      </w:r>
    </w:p>
    <w:p w:rsidR="00795A96" w:rsidRDefault="00795A96" w:rsidP="00795A96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795A96" w:rsidRDefault="00795A96" w:rsidP="00795A96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95A96" w:rsidRDefault="00795A96" w:rsidP="00795A9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795A96" w:rsidRDefault="00795A96" w:rsidP="00795A9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795A96" w:rsidRDefault="00795A96" w:rsidP="00795A96">
      <w:pPr>
        <w:tabs>
          <w:tab w:val="left" w:pos="5565"/>
        </w:tabs>
        <w:spacing w:after="1"/>
      </w:pPr>
      <w:r>
        <w:tab/>
      </w:r>
    </w:p>
    <w:p w:rsidR="00795A96" w:rsidRDefault="00795A96" w:rsidP="00795A96"/>
    <w:p w:rsidR="00795A96" w:rsidRDefault="00795A96" w:rsidP="00795A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A96" w:rsidRDefault="00795A96" w:rsidP="00795A96">
      <w:pPr>
        <w:spacing w:after="0"/>
        <w:rPr>
          <w:rFonts w:ascii="Times New Roman" w:hAnsi="Times New Roman" w:cs="Times New Roman"/>
          <w:sz w:val="24"/>
          <w:szCs w:val="24"/>
        </w:rPr>
        <w:sectPr w:rsidR="00795A96">
          <w:pgSz w:w="11906" w:h="16838"/>
          <w:pgMar w:top="709" w:right="850" w:bottom="851" w:left="1701" w:header="708" w:footer="708" w:gutter="0"/>
          <w:cols w:space="720"/>
        </w:sectPr>
      </w:pPr>
    </w:p>
    <w:p w:rsidR="00795A96" w:rsidRDefault="00795A96" w:rsidP="00795A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95A96" w:rsidRDefault="00795A96" w:rsidP="00795A96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95A96" w:rsidRDefault="00795A96" w:rsidP="00795A96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транспортной инфраструктуры </w:t>
      </w:r>
    </w:p>
    <w:p w:rsidR="00795A96" w:rsidRDefault="00795A96" w:rsidP="00795A96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Вахрушевском городском поселении»</w:t>
      </w:r>
    </w:p>
    <w:p w:rsidR="00795A96" w:rsidRDefault="00795A96" w:rsidP="00795A96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2021-2026  годы»</w:t>
      </w:r>
    </w:p>
    <w:p w:rsidR="00795A96" w:rsidRDefault="00795A96" w:rsidP="00795A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795A96" w:rsidRDefault="00795A96" w:rsidP="00795A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95A96" w:rsidRDefault="00795A96" w:rsidP="00795A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795A96" w:rsidRDefault="00795A96" w:rsidP="00795A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10.08.2022 № 75</w:t>
      </w:r>
    </w:p>
    <w:p w:rsidR="00795A96" w:rsidRDefault="00795A96" w:rsidP="00795A96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A96" w:rsidRDefault="00795A96" w:rsidP="00795A9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795A96" w:rsidRDefault="00795A96" w:rsidP="00795A9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транспортной инфраструктуры в Вахрушевском городском поселении» на 2021-2026 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95A96" w:rsidRDefault="00795A96" w:rsidP="00795A9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57"/>
        <w:gridCol w:w="2550"/>
        <w:gridCol w:w="2267"/>
        <w:gridCol w:w="1134"/>
        <w:gridCol w:w="1134"/>
        <w:gridCol w:w="142"/>
        <w:gridCol w:w="992"/>
        <w:gridCol w:w="1134"/>
        <w:gridCol w:w="992"/>
        <w:gridCol w:w="992"/>
        <w:gridCol w:w="1276"/>
      </w:tblGrid>
      <w:tr w:rsidR="00795A96" w:rsidTr="00795A9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795A96" w:rsidTr="00795A96">
        <w:trPr>
          <w:trHeight w:val="3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795A96" w:rsidTr="00795A96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инфраструктуры в Вахрушевском городском поселении»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11467,505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32311,505</w:t>
            </w:r>
          </w:p>
        </w:tc>
      </w:tr>
      <w:tr w:rsidR="00795A96" w:rsidTr="00795A96">
        <w:trPr>
          <w:trHeight w:val="2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5A96" w:rsidTr="00795A96">
        <w:trPr>
          <w:trHeight w:val="2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9259,0</w:t>
            </w:r>
          </w:p>
        </w:tc>
      </w:tr>
      <w:tr w:rsidR="00795A96" w:rsidTr="00795A96">
        <w:trPr>
          <w:trHeight w:val="3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3708,505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22202,505</w:t>
            </w:r>
          </w:p>
        </w:tc>
      </w:tr>
      <w:tr w:rsidR="00795A96" w:rsidTr="00795A96">
        <w:trPr>
          <w:trHeight w:val="3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795A96" w:rsidTr="00795A96">
        <w:trPr>
          <w:trHeight w:val="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5A96" w:rsidTr="00795A96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реконструкция, содержание и ремонт дорог местного значения  в границах населенных пунктов Вахрушевского городского поселения (в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придомовых территорий, тротуаров)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11412,505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31673,505</w:t>
            </w:r>
          </w:p>
        </w:tc>
      </w:tr>
      <w:tr w:rsidR="00795A96" w:rsidTr="00795A96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5A96" w:rsidTr="00795A96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9259,0</w:t>
            </w:r>
          </w:p>
        </w:tc>
      </w:tr>
      <w:tr w:rsidR="00795A96" w:rsidTr="00795A96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3653,505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21564,505</w:t>
            </w:r>
          </w:p>
        </w:tc>
      </w:tr>
      <w:tr w:rsidR="00795A96" w:rsidTr="00795A96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795A96" w:rsidTr="00795A96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5A96" w:rsidTr="00795A96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 автомобильных дорог местного значения, не отвечающих нормативным требованиям, в общей протяженности автомобильных дорог местного значения.  </w:t>
            </w:r>
          </w:p>
        </w:tc>
      </w:tr>
      <w:tr w:rsidR="00795A96" w:rsidTr="00795A96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по изготовлению смет и дефектных ведомостей по ремонту проезжих частей улиц и тротуаров, проведение проверки достоверности определения сметной стоимости, координатное описание границ проезжих частей улиц и тротуаров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795A96" w:rsidTr="00795A96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5A96" w:rsidTr="00795A96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5A96" w:rsidTr="00795A96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795A96" w:rsidTr="00795A96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5A96" w:rsidTr="00795A96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Составлено и проверено смет и дефектных ведомостей по ремонту и строительству дорог и тротуаров от общего количества запланированных ремонтов и строительства дорог и тротуаров.</w:t>
            </w:r>
          </w:p>
        </w:tc>
      </w:tr>
      <w:tr w:rsidR="00795A96" w:rsidTr="00795A96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 за строительством и ремонтом дорог местного значения и тротуаров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795A96" w:rsidTr="00795A96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5A96" w:rsidTr="00795A96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5A96" w:rsidTr="00795A96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795A96" w:rsidTr="00795A96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5A96" w:rsidTr="00795A96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и проведено оценки качества строительства и ремонта дорог местного значения и тротуаров от общего количества запланированных ремонтов и строительства дорог и тротуаров</w:t>
            </w:r>
          </w:p>
        </w:tc>
      </w:tr>
    </w:tbl>
    <w:p w:rsidR="00795A96" w:rsidRDefault="00795A96" w:rsidP="0079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95A96" w:rsidRDefault="00795A96" w:rsidP="00795A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95A96" w:rsidRDefault="00795A96" w:rsidP="00795A96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«Благоустройство </w:t>
      </w:r>
    </w:p>
    <w:p w:rsidR="00795A96" w:rsidRDefault="00795A96" w:rsidP="00795A96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поселения» на 2021-2026  годы</w:t>
      </w:r>
    </w:p>
    <w:p w:rsidR="00795A96" w:rsidRDefault="00795A96" w:rsidP="00795A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795A96" w:rsidRDefault="00795A96" w:rsidP="00795A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95A96" w:rsidRDefault="00795A96" w:rsidP="00795A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795A96" w:rsidRDefault="00795A96" w:rsidP="00795A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10.02.2022 № 75</w:t>
      </w:r>
    </w:p>
    <w:p w:rsidR="00795A96" w:rsidRDefault="00795A96" w:rsidP="00795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795A96" w:rsidRDefault="00795A96" w:rsidP="00795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реализации Муниципальной программы «Развитие транспортной инфраструктуры в Вахрушевском городском поселении» </w:t>
      </w:r>
    </w:p>
    <w:p w:rsidR="00795A96" w:rsidRDefault="00795A96" w:rsidP="00795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795A96" w:rsidRDefault="00795A96" w:rsidP="00795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5" w:type="dxa"/>
        <w:tblLayout w:type="fixed"/>
        <w:tblLook w:val="04A0" w:firstRow="1" w:lastRow="0" w:firstColumn="1" w:lastColumn="0" w:noHBand="0" w:noVBand="1"/>
      </w:tblPr>
      <w:tblGrid>
        <w:gridCol w:w="1385"/>
        <w:gridCol w:w="3580"/>
        <w:gridCol w:w="1948"/>
        <w:gridCol w:w="1276"/>
        <w:gridCol w:w="1134"/>
        <w:gridCol w:w="2977"/>
        <w:gridCol w:w="1312"/>
        <w:gridCol w:w="1883"/>
      </w:tblGrid>
      <w:tr w:rsidR="00795A96" w:rsidTr="00795A9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Финанси-</w:t>
            </w:r>
          </w:p>
          <w:p w:rsidR="00795A96" w:rsidRDefault="00795A9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рование </w:t>
            </w:r>
          </w:p>
          <w:p w:rsidR="00795A96" w:rsidRDefault="00795A9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очередной финансо</w:t>
            </w:r>
          </w:p>
          <w:p w:rsidR="00795A96" w:rsidRDefault="00795A9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реализа-</w:t>
            </w:r>
          </w:p>
          <w:p w:rsidR="00795A96" w:rsidRDefault="00795A9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окончание реализа-ции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 в Вахрушевском городском поселении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11467,505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7759,0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3708,505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мероприятие1.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реконструкция, содержание и ремонт дорог, местного значения  в границах населенных пунктов Вахрушевского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(придомовых территорий, тротуаров)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11412,505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7759,0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3653,505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по ул. Кирова (0,3245 км)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2003,507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1982,897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20,610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по пер. Базарный (0,164 км)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1006,259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996,195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10,064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rPr>
          <w:trHeight w:val="44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по ул. Рабочая (0,633 км)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20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3313,039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3279,908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33,131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автодороги  по пер. Кирова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(0,465 м)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1703,0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841,8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861,2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автодороги  по  ул. К. Маркса (0,180)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614,2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303,6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310,6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участка автодороги по ул. Профсоюзная (0,109 м)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717,3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354,6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362,7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дорог местного значения  в границах населенных пунктов Вахрушевского городского поселения (придомовых территорий, тротуаров)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2055,2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2055,2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96" w:rsidTr="00795A9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Отдельное мероприятие 2.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изготовлению смет и дефектных ведомостей по ремонту проезжих частей улиц и тротуаров, проведение проверки достоверности определения сметной стоимости, координатное описание границ проезжих частей улиц и тротуаров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</w:pPr>
          </w:p>
        </w:tc>
      </w:tr>
      <w:tr w:rsidR="00795A96" w:rsidTr="00795A9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  3.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 за строительством и ремонтом дорог местного значения и тротуаров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spacing w:after="0" w:line="240" w:lineRule="auto"/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</w:pPr>
          </w:p>
        </w:tc>
      </w:tr>
      <w:tr w:rsidR="00795A96" w:rsidTr="00795A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96" w:rsidRDefault="0079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96" w:rsidRDefault="00795A96">
            <w:pPr>
              <w:spacing w:after="0" w:line="240" w:lineRule="auto"/>
            </w:pPr>
          </w:p>
        </w:tc>
      </w:tr>
    </w:tbl>
    <w:p w:rsidR="00795A96" w:rsidRDefault="00795A96" w:rsidP="00795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94C" w:rsidRPr="00795A96" w:rsidRDefault="00C5694C" w:rsidP="00795A96">
      <w:bookmarkStart w:id="0" w:name="_GoBack"/>
      <w:bookmarkEnd w:id="0"/>
    </w:p>
    <w:sectPr w:rsidR="00C5694C" w:rsidRPr="00795A96" w:rsidSect="00684106">
      <w:pgSz w:w="16838" w:h="11906" w:orient="landscape"/>
      <w:pgMar w:top="709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1269E"/>
    <w:multiLevelType w:val="hybridMultilevel"/>
    <w:tmpl w:val="3CEA51BA"/>
    <w:lvl w:ilvl="0" w:tplc="127A5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11ECC"/>
    <w:rsid w:val="00021958"/>
    <w:rsid w:val="000257EF"/>
    <w:rsid w:val="0002635F"/>
    <w:rsid w:val="00030DF2"/>
    <w:rsid w:val="0003204E"/>
    <w:rsid w:val="0004779C"/>
    <w:rsid w:val="00050A75"/>
    <w:rsid w:val="00051041"/>
    <w:rsid w:val="0005321A"/>
    <w:rsid w:val="0005692B"/>
    <w:rsid w:val="000720AF"/>
    <w:rsid w:val="00076EB3"/>
    <w:rsid w:val="000779AA"/>
    <w:rsid w:val="000964E4"/>
    <w:rsid w:val="000A2026"/>
    <w:rsid w:val="000A334A"/>
    <w:rsid w:val="000C38CA"/>
    <w:rsid w:val="000C60ED"/>
    <w:rsid w:val="0010576D"/>
    <w:rsid w:val="001123E8"/>
    <w:rsid w:val="0011675B"/>
    <w:rsid w:val="0013409D"/>
    <w:rsid w:val="001363F8"/>
    <w:rsid w:val="0013685B"/>
    <w:rsid w:val="00137CC0"/>
    <w:rsid w:val="001467A1"/>
    <w:rsid w:val="0015308D"/>
    <w:rsid w:val="00160389"/>
    <w:rsid w:val="00167D5F"/>
    <w:rsid w:val="00167EE9"/>
    <w:rsid w:val="001755E2"/>
    <w:rsid w:val="00177431"/>
    <w:rsid w:val="00182CAD"/>
    <w:rsid w:val="00193B1F"/>
    <w:rsid w:val="001D3C3C"/>
    <w:rsid w:val="001D453D"/>
    <w:rsid w:val="001D5B32"/>
    <w:rsid w:val="001D7AA1"/>
    <w:rsid w:val="001D7B3C"/>
    <w:rsid w:val="001F023D"/>
    <w:rsid w:val="001F2A00"/>
    <w:rsid w:val="001F42F0"/>
    <w:rsid w:val="001F4EB2"/>
    <w:rsid w:val="00200DC6"/>
    <w:rsid w:val="00210A0F"/>
    <w:rsid w:val="00213F83"/>
    <w:rsid w:val="0022370E"/>
    <w:rsid w:val="002308AA"/>
    <w:rsid w:val="00231A78"/>
    <w:rsid w:val="00245CB2"/>
    <w:rsid w:val="00262824"/>
    <w:rsid w:val="0026551B"/>
    <w:rsid w:val="00285AB3"/>
    <w:rsid w:val="00287A45"/>
    <w:rsid w:val="002A0906"/>
    <w:rsid w:val="002A5340"/>
    <w:rsid w:val="002A5819"/>
    <w:rsid w:val="002A7EAA"/>
    <w:rsid w:val="002B19C5"/>
    <w:rsid w:val="002C4198"/>
    <w:rsid w:val="00307721"/>
    <w:rsid w:val="0032603A"/>
    <w:rsid w:val="00374A3C"/>
    <w:rsid w:val="00390275"/>
    <w:rsid w:val="0039426F"/>
    <w:rsid w:val="003B25F4"/>
    <w:rsid w:val="003D065B"/>
    <w:rsid w:val="003D2519"/>
    <w:rsid w:val="003F1C65"/>
    <w:rsid w:val="00406774"/>
    <w:rsid w:val="0043151B"/>
    <w:rsid w:val="0044294F"/>
    <w:rsid w:val="00445687"/>
    <w:rsid w:val="00446114"/>
    <w:rsid w:val="0045563D"/>
    <w:rsid w:val="00471BD8"/>
    <w:rsid w:val="00472DF7"/>
    <w:rsid w:val="004838CB"/>
    <w:rsid w:val="00494B8F"/>
    <w:rsid w:val="004D0228"/>
    <w:rsid w:val="004D53FB"/>
    <w:rsid w:val="00507B0F"/>
    <w:rsid w:val="00507D7B"/>
    <w:rsid w:val="0052760B"/>
    <w:rsid w:val="0053433E"/>
    <w:rsid w:val="00545F90"/>
    <w:rsid w:val="0056129C"/>
    <w:rsid w:val="0056736E"/>
    <w:rsid w:val="00582806"/>
    <w:rsid w:val="00596265"/>
    <w:rsid w:val="005A28BF"/>
    <w:rsid w:val="005B6E5C"/>
    <w:rsid w:val="005D472B"/>
    <w:rsid w:val="005D5291"/>
    <w:rsid w:val="005E01E1"/>
    <w:rsid w:val="005E651E"/>
    <w:rsid w:val="00606DEE"/>
    <w:rsid w:val="0061124D"/>
    <w:rsid w:val="00612787"/>
    <w:rsid w:val="00617B0D"/>
    <w:rsid w:val="00627FC5"/>
    <w:rsid w:val="006347E6"/>
    <w:rsid w:val="00642396"/>
    <w:rsid w:val="0064402B"/>
    <w:rsid w:val="00644385"/>
    <w:rsid w:val="006832CD"/>
    <w:rsid w:val="00684106"/>
    <w:rsid w:val="006871A5"/>
    <w:rsid w:val="00690C0C"/>
    <w:rsid w:val="006B5F83"/>
    <w:rsid w:val="006E3371"/>
    <w:rsid w:val="006E6D9A"/>
    <w:rsid w:val="00701717"/>
    <w:rsid w:val="007407DD"/>
    <w:rsid w:val="0074442E"/>
    <w:rsid w:val="00773DD7"/>
    <w:rsid w:val="00776EA6"/>
    <w:rsid w:val="00790851"/>
    <w:rsid w:val="00793A85"/>
    <w:rsid w:val="00795A96"/>
    <w:rsid w:val="007B22D8"/>
    <w:rsid w:val="007C0A27"/>
    <w:rsid w:val="007C6054"/>
    <w:rsid w:val="007E7110"/>
    <w:rsid w:val="007F315D"/>
    <w:rsid w:val="008017E3"/>
    <w:rsid w:val="008158EA"/>
    <w:rsid w:val="00820163"/>
    <w:rsid w:val="00826ABA"/>
    <w:rsid w:val="00835865"/>
    <w:rsid w:val="00850B3D"/>
    <w:rsid w:val="00857551"/>
    <w:rsid w:val="00883C85"/>
    <w:rsid w:val="00892416"/>
    <w:rsid w:val="008949AF"/>
    <w:rsid w:val="008B1DA8"/>
    <w:rsid w:val="008B36EC"/>
    <w:rsid w:val="008C2AB3"/>
    <w:rsid w:val="0090384F"/>
    <w:rsid w:val="00926915"/>
    <w:rsid w:val="00931D33"/>
    <w:rsid w:val="0094523E"/>
    <w:rsid w:val="0095379F"/>
    <w:rsid w:val="00960D5A"/>
    <w:rsid w:val="0097776F"/>
    <w:rsid w:val="00980E56"/>
    <w:rsid w:val="00985B60"/>
    <w:rsid w:val="00991A16"/>
    <w:rsid w:val="0099260C"/>
    <w:rsid w:val="009A5C4A"/>
    <w:rsid w:val="009C11AB"/>
    <w:rsid w:val="009D221F"/>
    <w:rsid w:val="009E5F8B"/>
    <w:rsid w:val="00A250F8"/>
    <w:rsid w:val="00A34173"/>
    <w:rsid w:val="00A35A39"/>
    <w:rsid w:val="00A60461"/>
    <w:rsid w:val="00A66D67"/>
    <w:rsid w:val="00A72108"/>
    <w:rsid w:val="00A770F3"/>
    <w:rsid w:val="00A827F4"/>
    <w:rsid w:val="00A95313"/>
    <w:rsid w:val="00A95A0B"/>
    <w:rsid w:val="00AA1776"/>
    <w:rsid w:val="00AF07FA"/>
    <w:rsid w:val="00AF255B"/>
    <w:rsid w:val="00B04991"/>
    <w:rsid w:val="00B41395"/>
    <w:rsid w:val="00B468D5"/>
    <w:rsid w:val="00B7205F"/>
    <w:rsid w:val="00B96BC4"/>
    <w:rsid w:val="00BA7999"/>
    <w:rsid w:val="00BB380F"/>
    <w:rsid w:val="00BD1F6A"/>
    <w:rsid w:val="00BD22DE"/>
    <w:rsid w:val="00BE0EF6"/>
    <w:rsid w:val="00BE42DC"/>
    <w:rsid w:val="00BE6AD3"/>
    <w:rsid w:val="00BF3C0F"/>
    <w:rsid w:val="00C2009A"/>
    <w:rsid w:val="00C46DCD"/>
    <w:rsid w:val="00C532D7"/>
    <w:rsid w:val="00C5694C"/>
    <w:rsid w:val="00C74C2B"/>
    <w:rsid w:val="00C86D51"/>
    <w:rsid w:val="00C96F12"/>
    <w:rsid w:val="00CC401D"/>
    <w:rsid w:val="00CE3C87"/>
    <w:rsid w:val="00CF5262"/>
    <w:rsid w:val="00CF54D1"/>
    <w:rsid w:val="00D06967"/>
    <w:rsid w:val="00D11188"/>
    <w:rsid w:val="00D136F2"/>
    <w:rsid w:val="00D13A38"/>
    <w:rsid w:val="00D2307B"/>
    <w:rsid w:val="00D27DE2"/>
    <w:rsid w:val="00D339E3"/>
    <w:rsid w:val="00D4539C"/>
    <w:rsid w:val="00D67FEB"/>
    <w:rsid w:val="00D87096"/>
    <w:rsid w:val="00D909C1"/>
    <w:rsid w:val="00D93E93"/>
    <w:rsid w:val="00D96687"/>
    <w:rsid w:val="00DA3A71"/>
    <w:rsid w:val="00DB2F58"/>
    <w:rsid w:val="00DC6D29"/>
    <w:rsid w:val="00DF34C8"/>
    <w:rsid w:val="00E0614E"/>
    <w:rsid w:val="00E119C4"/>
    <w:rsid w:val="00E22B07"/>
    <w:rsid w:val="00E3517E"/>
    <w:rsid w:val="00E4023E"/>
    <w:rsid w:val="00E6663C"/>
    <w:rsid w:val="00E859E7"/>
    <w:rsid w:val="00E8685C"/>
    <w:rsid w:val="00E939F6"/>
    <w:rsid w:val="00EC6E88"/>
    <w:rsid w:val="00EF4735"/>
    <w:rsid w:val="00F20F0D"/>
    <w:rsid w:val="00F2308E"/>
    <w:rsid w:val="00F50A0C"/>
    <w:rsid w:val="00F96785"/>
    <w:rsid w:val="00FA452C"/>
    <w:rsid w:val="00FB068A"/>
    <w:rsid w:val="00FB63B8"/>
    <w:rsid w:val="00FB7450"/>
    <w:rsid w:val="00FC1DF7"/>
    <w:rsid w:val="00FC3134"/>
    <w:rsid w:val="00FE51B0"/>
    <w:rsid w:val="00FE55C7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0257EF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0257E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0257EF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0257E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54D29-C5CB-43C5-A05B-313D1213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14</cp:revision>
  <cp:lastPrinted>2022-02-10T11:06:00Z</cp:lastPrinted>
  <dcterms:created xsi:type="dcterms:W3CDTF">2022-01-26T11:00:00Z</dcterms:created>
  <dcterms:modified xsi:type="dcterms:W3CDTF">2022-02-11T11:47:00Z</dcterms:modified>
</cp:coreProperties>
</file>